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921FC2" w:rsidRDefault="002C5F01" w:rsidP="00E465AD">
      <w:pPr>
        <w:jc w:val="center"/>
        <w:rPr>
          <w:b/>
          <w:sz w:val="28"/>
          <w:szCs w:val="28"/>
          <w:u w:val="single"/>
        </w:rPr>
      </w:pPr>
      <w:r w:rsidRPr="002C5F01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352E72">
        <w:rPr>
          <w:b/>
          <w:sz w:val="28"/>
          <w:szCs w:val="28"/>
          <w:u w:val="single"/>
        </w:rPr>
        <w:t>243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352E72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352E72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F66FDF" w:rsidRPr="00F66FDF">
        <w:rPr>
          <w:u w:val="single"/>
        </w:rPr>
        <w:t>31.08.48 Скорая медицинская помощь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F66FDF" w:rsidRPr="00F66FDF">
        <w:rPr>
          <w:u w:val="single"/>
        </w:rPr>
        <w:t>Скорая медицинская помощь</w:t>
      </w:r>
    </w:p>
    <w:p w:rsidR="00985BEC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F66FDF">
        <w:rPr>
          <w:u w:val="single"/>
        </w:rPr>
        <w:t>С</w:t>
      </w:r>
      <w:r w:rsidR="00F66FDF" w:rsidRPr="00F66FDF">
        <w:rPr>
          <w:u w:val="single"/>
        </w:rPr>
        <w:t>корой помощи и медицины катастроф с курсами термической травмы и трансфузиологии ИДПО</w:t>
      </w:r>
    </w:p>
    <w:p w:rsidR="00F66FDF" w:rsidRPr="008D5339" w:rsidRDefault="00F66FDF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F66FDF" w:rsidRPr="005C6C14" w:rsidTr="008D5339">
        <w:tc>
          <w:tcPr>
            <w:tcW w:w="273" w:type="pct"/>
          </w:tcPr>
          <w:p w:rsidR="00F66FDF" w:rsidRDefault="00F66FDF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F66FDF" w:rsidRPr="00F66FDF" w:rsidRDefault="00F66FDF">
            <w:pPr>
              <w:rPr>
                <w:color w:val="000000"/>
              </w:rPr>
            </w:pPr>
            <w:proofErr w:type="spellStart"/>
            <w:r w:rsidRPr="00F66FDF">
              <w:rPr>
                <w:color w:val="000000"/>
              </w:rPr>
              <w:t>Валиахметова</w:t>
            </w:r>
            <w:proofErr w:type="spellEnd"/>
            <w:r w:rsidRPr="00F66FDF">
              <w:rPr>
                <w:color w:val="000000"/>
              </w:rPr>
              <w:t xml:space="preserve"> Лиана </w:t>
            </w:r>
            <w:proofErr w:type="spellStart"/>
            <w:r w:rsidRPr="00F66FDF">
              <w:rPr>
                <w:color w:val="000000"/>
              </w:rPr>
              <w:t>Гарифовна</w:t>
            </w:r>
            <w:bookmarkStart w:id="0" w:name="_GoBack"/>
            <w:bookmarkEnd w:id="0"/>
            <w:proofErr w:type="spellEnd"/>
          </w:p>
        </w:tc>
        <w:tc>
          <w:tcPr>
            <w:tcW w:w="740" w:type="pct"/>
          </w:tcPr>
          <w:p w:rsidR="00F66FDF" w:rsidRPr="005C6C14" w:rsidRDefault="00F66FDF" w:rsidP="008A388F">
            <w:pPr>
              <w:jc w:val="both"/>
            </w:pPr>
          </w:p>
        </w:tc>
        <w:tc>
          <w:tcPr>
            <w:tcW w:w="741" w:type="pct"/>
          </w:tcPr>
          <w:p w:rsidR="00F66FDF" w:rsidRPr="005C6C14" w:rsidRDefault="00F66FDF" w:rsidP="008A388F">
            <w:pPr>
              <w:jc w:val="both"/>
            </w:pPr>
          </w:p>
        </w:tc>
        <w:tc>
          <w:tcPr>
            <w:tcW w:w="742" w:type="pct"/>
          </w:tcPr>
          <w:p w:rsidR="00F66FDF" w:rsidRPr="005C6C14" w:rsidRDefault="00F66FDF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F66FDF" w:rsidRPr="005C6C14" w:rsidRDefault="00F66FDF" w:rsidP="008A388F">
            <w:pPr>
              <w:jc w:val="both"/>
              <w:rPr>
                <w:lang w:val="en-US"/>
              </w:rPr>
            </w:pPr>
          </w:p>
        </w:tc>
      </w:tr>
      <w:tr w:rsidR="00F66FDF" w:rsidRPr="005C6C14" w:rsidTr="008D5339">
        <w:tc>
          <w:tcPr>
            <w:tcW w:w="273" w:type="pct"/>
          </w:tcPr>
          <w:p w:rsidR="00F66FDF" w:rsidRDefault="00F66FDF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F66FDF" w:rsidRPr="00DF71C3" w:rsidRDefault="00F66FDF">
            <w:pPr>
              <w:rPr>
                <w:color w:val="000000"/>
              </w:rPr>
            </w:pPr>
            <w:proofErr w:type="spellStart"/>
            <w:r w:rsidRPr="00F66FDF">
              <w:rPr>
                <w:color w:val="000000"/>
              </w:rPr>
              <w:t>Гиззатуллин</w:t>
            </w:r>
            <w:proofErr w:type="spellEnd"/>
            <w:r w:rsidRPr="00F66FDF">
              <w:rPr>
                <w:color w:val="000000"/>
              </w:rPr>
              <w:t xml:space="preserve"> </w:t>
            </w:r>
            <w:proofErr w:type="spellStart"/>
            <w:r w:rsidRPr="00F66FDF">
              <w:rPr>
                <w:color w:val="000000"/>
              </w:rPr>
              <w:t>Азамат</w:t>
            </w:r>
            <w:proofErr w:type="spellEnd"/>
            <w:r w:rsidRPr="00F66FDF">
              <w:rPr>
                <w:color w:val="000000"/>
              </w:rPr>
              <w:t xml:space="preserve"> </w:t>
            </w:r>
            <w:proofErr w:type="spellStart"/>
            <w:r w:rsidRPr="00F66FDF">
              <w:rPr>
                <w:color w:val="000000"/>
              </w:rPr>
              <w:t>Салаватович</w:t>
            </w:r>
            <w:proofErr w:type="spellEnd"/>
          </w:p>
        </w:tc>
        <w:tc>
          <w:tcPr>
            <w:tcW w:w="740" w:type="pct"/>
          </w:tcPr>
          <w:p w:rsidR="00F66FDF" w:rsidRPr="005C6C14" w:rsidRDefault="00F66FDF" w:rsidP="008A388F">
            <w:pPr>
              <w:jc w:val="both"/>
            </w:pPr>
          </w:p>
        </w:tc>
        <w:tc>
          <w:tcPr>
            <w:tcW w:w="741" w:type="pct"/>
          </w:tcPr>
          <w:p w:rsidR="00F66FDF" w:rsidRPr="005C6C14" w:rsidRDefault="00F66FDF" w:rsidP="008A388F">
            <w:pPr>
              <w:jc w:val="both"/>
            </w:pPr>
          </w:p>
        </w:tc>
        <w:tc>
          <w:tcPr>
            <w:tcW w:w="742" w:type="pct"/>
          </w:tcPr>
          <w:p w:rsidR="00F66FDF" w:rsidRPr="005C6C14" w:rsidRDefault="00F66FDF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F66FDF" w:rsidRPr="005C6C14" w:rsidRDefault="00F66FDF" w:rsidP="008A388F">
            <w:pPr>
              <w:jc w:val="both"/>
              <w:rPr>
                <w:lang w:val="en-US"/>
              </w:rPr>
            </w:pPr>
          </w:p>
        </w:tc>
      </w:tr>
      <w:tr w:rsidR="00F66FDF" w:rsidRPr="005C6C14" w:rsidTr="008D5339">
        <w:tc>
          <w:tcPr>
            <w:tcW w:w="273" w:type="pct"/>
          </w:tcPr>
          <w:p w:rsidR="00F66FDF" w:rsidRDefault="00F66FDF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F66FDF" w:rsidRPr="00F66FDF" w:rsidRDefault="00F66FDF">
            <w:pPr>
              <w:rPr>
                <w:color w:val="000000"/>
              </w:rPr>
            </w:pPr>
            <w:proofErr w:type="spellStart"/>
            <w:r w:rsidRPr="00F66FDF">
              <w:rPr>
                <w:color w:val="000000"/>
              </w:rPr>
              <w:t>Хатмуллин</w:t>
            </w:r>
            <w:proofErr w:type="spellEnd"/>
            <w:r w:rsidRPr="00F66FDF">
              <w:rPr>
                <w:color w:val="000000"/>
              </w:rPr>
              <w:t xml:space="preserve"> </w:t>
            </w:r>
            <w:proofErr w:type="spellStart"/>
            <w:r w:rsidRPr="00F66FDF">
              <w:rPr>
                <w:color w:val="000000"/>
              </w:rPr>
              <w:t>Азат</w:t>
            </w:r>
            <w:proofErr w:type="spellEnd"/>
            <w:r w:rsidRPr="00F66FDF">
              <w:rPr>
                <w:color w:val="000000"/>
              </w:rPr>
              <w:t xml:space="preserve"> </w:t>
            </w:r>
            <w:proofErr w:type="spellStart"/>
            <w:r w:rsidRPr="00F66FDF">
              <w:rPr>
                <w:color w:val="000000"/>
              </w:rPr>
              <w:t>Фавзатович</w:t>
            </w:r>
            <w:proofErr w:type="spellEnd"/>
          </w:p>
        </w:tc>
        <w:tc>
          <w:tcPr>
            <w:tcW w:w="740" w:type="pct"/>
          </w:tcPr>
          <w:p w:rsidR="00F66FDF" w:rsidRPr="005C6C14" w:rsidRDefault="00F66FDF" w:rsidP="008A388F">
            <w:pPr>
              <w:jc w:val="both"/>
            </w:pPr>
          </w:p>
        </w:tc>
        <w:tc>
          <w:tcPr>
            <w:tcW w:w="741" w:type="pct"/>
          </w:tcPr>
          <w:p w:rsidR="00F66FDF" w:rsidRPr="005C6C14" w:rsidRDefault="00F66FDF" w:rsidP="008A388F">
            <w:pPr>
              <w:jc w:val="both"/>
            </w:pPr>
          </w:p>
        </w:tc>
        <w:tc>
          <w:tcPr>
            <w:tcW w:w="742" w:type="pct"/>
          </w:tcPr>
          <w:p w:rsidR="00F66FDF" w:rsidRPr="005C6C14" w:rsidRDefault="00F66FDF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F66FDF" w:rsidRPr="005C6C14" w:rsidRDefault="00F66FDF" w:rsidP="008A388F">
            <w:pPr>
              <w:jc w:val="both"/>
              <w:rPr>
                <w:lang w:val="en-US"/>
              </w:rPr>
            </w:pPr>
          </w:p>
        </w:tc>
      </w:tr>
      <w:tr w:rsidR="00F66FDF" w:rsidRPr="005C6C14" w:rsidTr="008D5339">
        <w:tc>
          <w:tcPr>
            <w:tcW w:w="273" w:type="pct"/>
          </w:tcPr>
          <w:p w:rsidR="00F66FDF" w:rsidRDefault="00F66FDF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F66FDF" w:rsidRPr="00F66FDF" w:rsidRDefault="00F66FDF">
            <w:pPr>
              <w:rPr>
                <w:color w:val="000000"/>
              </w:rPr>
            </w:pPr>
            <w:r w:rsidRPr="00F66FDF">
              <w:rPr>
                <w:color w:val="000000"/>
              </w:rPr>
              <w:t>Шевченко Виктор Викторович</w:t>
            </w:r>
          </w:p>
        </w:tc>
        <w:tc>
          <w:tcPr>
            <w:tcW w:w="740" w:type="pct"/>
          </w:tcPr>
          <w:p w:rsidR="00F66FDF" w:rsidRPr="005C6C14" w:rsidRDefault="00F66FDF" w:rsidP="008A388F">
            <w:pPr>
              <w:jc w:val="both"/>
            </w:pPr>
          </w:p>
        </w:tc>
        <w:tc>
          <w:tcPr>
            <w:tcW w:w="741" w:type="pct"/>
          </w:tcPr>
          <w:p w:rsidR="00F66FDF" w:rsidRPr="005C6C14" w:rsidRDefault="00F66FDF" w:rsidP="008A388F">
            <w:pPr>
              <w:jc w:val="both"/>
            </w:pPr>
          </w:p>
        </w:tc>
        <w:tc>
          <w:tcPr>
            <w:tcW w:w="742" w:type="pct"/>
          </w:tcPr>
          <w:p w:rsidR="00F66FDF" w:rsidRPr="005C6C14" w:rsidRDefault="00F66FDF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F66FDF" w:rsidRPr="005C6C14" w:rsidRDefault="00F66FDF" w:rsidP="008A388F">
            <w:pPr>
              <w:jc w:val="both"/>
              <w:rPr>
                <w:lang w:val="en-US"/>
              </w:rPr>
            </w:pPr>
          </w:p>
        </w:tc>
      </w:tr>
      <w:tr w:rsidR="00F66FDF" w:rsidRPr="005C6C14" w:rsidTr="008D5339">
        <w:tc>
          <w:tcPr>
            <w:tcW w:w="273" w:type="pct"/>
          </w:tcPr>
          <w:p w:rsidR="00F66FDF" w:rsidRDefault="00F66FDF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F66FDF" w:rsidRPr="00F66FDF" w:rsidRDefault="00F66FDF">
            <w:pPr>
              <w:rPr>
                <w:color w:val="000000"/>
              </w:rPr>
            </w:pPr>
            <w:r w:rsidRPr="00F66FDF">
              <w:rPr>
                <w:color w:val="000000"/>
              </w:rPr>
              <w:t xml:space="preserve">Юсупова Лиана </w:t>
            </w:r>
            <w:proofErr w:type="spellStart"/>
            <w:r w:rsidRPr="00F66FDF">
              <w:rPr>
                <w:color w:val="000000"/>
              </w:rPr>
              <w:t>Мансуровна</w:t>
            </w:r>
            <w:proofErr w:type="spellEnd"/>
          </w:p>
        </w:tc>
        <w:tc>
          <w:tcPr>
            <w:tcW w:w="740" w:type="pct"/>
          </w:tcPr>
          <w:p w:rsidR="00F66FDF" w:rsidRPr="005C6C14" w:rsidRDefault="00F66FDF" w:rsidP="008A388F">
            <w:pPr>
              <w:jc w:val="both"/>
            </w:pPr>
          </w:p>
        </w:tc>
        <w:tc>
          <w:tcPr>
            <w:tcW w:w="741" w:type="pct"/>
          </w:tcPr>
          <w:p w:rsidR="00F66FDF" w:rsidRPr="005C6C14" w:rsidRDefault="00F66FDF" w:rsidP="008A388F">
            <w:pPr>
              <w:jc w:val="both"/>
            </w:pPr>
          </w:p>
        </w:tc>
        <w:tc>
          <w:tcPr>
            <w:tcW w:w="742" w:type="pct"/>
          </w:tcPr>
          <w:p w:rsidR="00F66FDF" w:rsidRPr="005C6C14" w:rsidRDefault="00F66FDF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F66FDF" w:rsidRPr="005C6C14" w:rsidRDefault="00F66FDF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42EF2"/>
    <w:rsid w:val="002304C8"/>
    <w:rsid w:val="002C5F01"/>
    <w:rsid w:val="00352E72"/>
    <w:rsid w:val="00361782"/>
    <w:rsid w:val="003B4AA7"/>
    <w:rsid w:val="003F0387"/>
    <w:rsid w:val="004D1DB3"/>
    <w:rsid w:val="004D518E"/>
    <w:rsid w:val="00540056"/>
    <w:rsid w:val="00647C84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4E21"/>
    <w:rsid w:val="00921FC2"/>
    <w:rsid w:val="00985BEC"/>
    <w:rsid w:val="00A14F67"/>
    <w:rsid w:val="00AA2A2D"/>
    <w:rsid w:val="00AE4604"/>
    <w:rsid w:val="00BA080B"/>
    <w:rsid w:val="00BB743D"/>
    <w:rsid w:val="00C0789D"/>
    <w:rsid w:val="00D3466F"/>
    <w:rsid w:val="00D67C47"/>
    <w:rsid w:val="00DF71C3"/>
    <w:rsid w:val="00E310ED"/>
    <w:rsid w:val="00E465AD"/>
    <w:rsid w:val="00F274AF"/>
    <w:rsid w:val="00F35A53"/>
    <w:rsid w:val="00F36B1F"/>
    <w:rsid w:val="00F66FD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43</cp:revision>
  <dcterms:created xsi:type="dcterms:W3CDTF">2018-01-15T04:15:00Z</dcterms:created>
  <dcterms:modified xsi:type="dcterms:W3CDTF">2018-06-29T06:23:00Z</dcterms:modified>
</cp:coreProperties>
</file>